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#19</w:t>
      </w:r>
    </w:p>
    <w:p>
      <w:r>
        <w:rPr>
          <w:color w:val="6B7280"/>
          <w:sz w:val="24"/>
        </w:rPr>
        <w:t>The Rise of AI in the Workplace: Benefits and Challenges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Cartoon</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Let's replace all of our employees with AI. Let's replace our CEOs instead. That would save a lot of money. Actually, AI is too advanced for that job. All you need is a Fisher Price Tape recorder loaded up with a bunch of bad ideas. But AI is a wonder. It can do things you'd never thought possible.</w:t>
        <w:br/>
        <w:br/>
        <w:t>Listen — I can be your personal guide through all of this. Want to take it further? Check the link in my bio.</w:t>
      </w:r>
    </w:p>
    <w:p>
      <w:pPr>
        <w:pStyle w:val="Heading2"/>
      </w:pPr>
      <w:r>
        <w:t>Provocative Version</w:t>
      </w:r>
    </w:p>
    <w:p>
      <w:r>
        <w:t>AI could replace your CEO for fifty thousand dollars annually while your current one costs ten million to repeat the same strategic mistakes. Most executive decisions follow predictable patterns that algorithms handle better than humans with ego problems. The math is simple.</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"Replace your CEO with AI, not your workers."</w:t>
        <w:br/>
        <w:br/>
        <w:t>--- jump cut ---</w:t>
        <w:br/>
        <w:br/>
        <w:t>OFFSET MEDIUM SHOT — Camera positioned slightly to the right, different part of the room visible, character still faces viewer.</w:t>
        <w:br/>
        <w:t>"CEOs contribute less value than the people they fire. Most executive decisions are predictable patterns a simple algorithm handles better."</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"Your CEO makes ten million to repeat the same strategic mistakes. AI costs fifty thousand annually and never has an ego problem."</w:t>
        <w:br/>
        <w:br/>
        <w:t>--- jump cut ---</w:t>
        <w:br/>
        <w:br/>
        <w:t>OFFSET MEDIUM SHOT — Camera positioned slightly to the right, different part of the room visible, character still faces viewer.</w:t>
        <w:br/>
        <w:t>"The math isn't complicated. More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